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E202AB" w14:textId="77777777" w:rsidR="00195D33" w:rsidRPr="00195D33" w:rsidRDefault="00195D33" w:rsidP="0005023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5D33">
        <w:rPr>
          <w:rFonts w:ascii="Times New Roman" w:hAnsi="Times New Roman" w:cs="Times New Roman"/>
          <w:b/>
          <w:sz w:val="28"/>
          <w:szCs w:val="28"/>
        </w:rPr>
        <w:t>ГРАФИК</w:t>
      </w:r>
    </w:p>
    <w:p w14:paraId="5E8D1576" w14:textId="4FE7DC42" w:rsidR="00195D33" w:rsidRPr="00195D33" w:rsidRDefault="00195D33" w:rsidP="0005023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5D33">
        <w:rPr>
          <w:rFonts w:ascii="Times New Roman" w:hAnsi="Times New Roman" w:cs="Times New Roman"/>
          <w:b/>
          <w:sz w:val="28"/>
          <w:szCs w:val="28"/>
        </w:rPr>
        <w:t xml:space="preserve">Производственных практик по специальности </w:t>
      </w:r>
      <w:r w:rsidR="0079636C">
        <w:rPr>
          <w:rFonts w:ascii="Times New Roman" w:hAnsi="Times New Roman" w:cs="Times New Roman"/>
          <w:b/>
          <w:sz w:val="28"/>
          <w:szCs w:val="28"/>
        </w:rPr>
        <w:t>36.02.02</w:t>
      </w:r>
      <w:r w:rsidRPr="00195D33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79636C">
        <w:rPr>
          <w:rFonts w:ascii="Times New Roman" w:hAnsi="Times New Roman" w:cs="Times New Roman"/>
          <w:b/>
          <w:sz w:val="28"/>
          <w:szCs w:val="28"/>
        </w:rPr>
        <w:t>Зоотехния</w:t>
      </w:r>
      <w:r w:rsidRPr="00195D33">
        <w:rPr>
          <w:rFonts w:ascii="Times New Roman" w:hAnsi="Times New Roman" w:cs="Times New Roman"/>
          <w:b/>
          <w:sz w:val="28"/>
          <w:szCs w:val="28"/>
        </w:rPr>
        <w:t>»</w:t>
      </w:r>
      <w:r w:rsidR="00984E59">
        <w:rPr>
          <w:rFonts w:ascii="Times New Roman" w:hAnsi="Times New Roman" w:cs="Times New Roman"/>
          <w:b/>
          <w:sz w:val="28"/>
          <w:szCs w:val="28"/>
        </w:rPr>
        <w:t>, 36.02.03 «Зоотехния»</w:t>
      </w:r>
    </w:p>
    <w:p w14:paraId="657D4AAC" w14:textId="1343A29B" w:rsidR="002F3AD0" w:rsidRPr="00195D33" w:rsidRDefault="005D4FE6" w:rsidP="00E70FD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202</w:t>
      </w:r>
      <w:r w:rsidR="00984E59">
        <w:rPr>
          <w:rFonts w:ascii="Times New Roman" w:hAnsi="Times New Roman" w:cs="Times New Roman"/>
          <w:b/>
          <w:sz w:val="28"/>
          <w:szCs w:val="28"/>
        </w:rPr>
        <w:t>6</w:t>
      </w:r>
      <w:r w:rsidR="00532DA4">
        <w:rPr>
          <w:rFonts w:ascii="Times New Roman" w:hAnsi="Times New Roman" w:cs="Times New Roman"/>
          <w:b/>
          <w:sz w:val="28"/>
          <w:szCs w:val="28"/>
        </w:rPr>
        <w:t>-202</w:t>
      </w:r>
      <w:r w:rsidR="00984E59">
        <w:rPr>
          <w:rFonts w:ascii="Times New Roman" w:hAnsi="Times New Roman" w:cs="Times New Roman"/>
          <w:b/>
          <w:sz w:val="28"/>
          <w:szCs w:val="28"/>
        </w:rPr>
        <w:t>7</w:t>
      </w:r>
      <w:r w:rsidR="00195D33" w:rsidRPr="00195D33">
        <w:rPr>
          <w:rFonts w:ascii="Times New Roman" w:hAnsi="Times New Roman" w:cs="Times New Roman"/>
          <w:b/>
          <w:sz w:val="28"/>
          <w:szCs w:val="28"/>
        </w:rPr>
        <w:t xml:space="preserve">  учебный год</w:t>
      </w:r>
    </w:p>
    <w:p w14:paraId="12A69D87" w14:textId="77777777" w:rsidR="00195D33" w:rsidRDefault="00195D33" w:rsidP="0005023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95D3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95D33">
        <w:rPr>
          <w:rFonts w:ascii="Times New Roman" w:hAnsi="Times New Roman" w:cs="Times New Roman"/>
          <w:b/>
          <w:sz w:val="28"/>
          <w:szCs w:val="28"/>
          <w:u w:val="single"/>
        </w:rPr>
        <w:t>Заочное отделение</w:t>
      </w:r>
    </w:p>
    <w:p w14:paraId="1CF5ECE2" w14:textId="77777777" w:rsidR="002F3AD0" w:rsidRPr="00195D33" w:rsidRDefault="002F3AD0" w:rsidP="0005023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4567" w:type="dxa"/>
        <w:tblLook w:val="04A0" w:firstRow="1" w:lastRow="0" w:firstColumn="1" w:lastColumn="0" w:noHBand="0" w:noVBand="1"/>
      </w:tblPr>
      <w:tblGrid>
        <w:gridCol w:w="840"/>
        <w:gridCol w:w="1691"/>
        <w:gridCol w:w="3355"/>
        <w:gridCol w:w="6278"/>
        <w:gridCol w:w="2403"/>
      </w:tblGrid>
      <w:tr w:rsidR="00195D33" w:rsidRPr="00195D33" w14:paraId="278D8E2C" w14:textId="77777777" w:rsidTr="00984E59">
        <w:tc>
          <w:tcPr>
            <w:tcW w:w="817" w:type="dxa"/>
          </w:tcPr>
          <w:p w14:paraId="218D4D5B" w14:textId="77777777" w:rsidR="00195D33" w:rsidRPr="00195D33" w:rsidRDefault="00195D33" w:rsidP="00195D33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95D3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Курс </w:t>
            </w:r>
          </w:p>
        </w:tc>
        <w:tc>
          <w:tcPr>
            <w:tcW w:w="1692" w:type="dxa"/>
          </w:tcPr>
          <w:p w14:paraId="44DD58D3" w14:textId="77777777" w:rsidR="00195D33" w:rsidRPr="00195D33" w:rsidRDefault="00195D33" w:rsidP="00195D33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95D3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Группа </w:t>
            </w:r>
          </w:p>
        </w:tc>
        <w:tc>
          <w:tcPr>
            <w:tcW w:w="3362" w:type="dxa"/>
          </w:tcPr>
          <w:p w14:paraId="7AA57C67" w14:textId="77777777" w:rsidR="00195D33" w:rsidRPr="00195D33" w:rsidRDefault="00195D33" w:rsidP="00195D33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95D33">
              <w:rPr>
                <w:rFonts w:ascii="Times New Roman" w:hAnsi="Times New Roman" w:cs="Times New Roman"/>
                <w:b/>
                <w:sz w:val="28"/>
                <w:szCs w:val="28"/>
              </w:rPr>
              <w:t>Период практики</w:t>
            </w:r>
          </w:p>
        </w:tc>
        <w:tc>
          <w:tcPr>
            <w:tcW w:w="6292" w:type="dxa"/>
          </w:tcPr>
          <w:p w14:paraId="39A26EE2" w14:textId="77777777" w:rsidR="00195D33" w:rsidRPr="00195D33" w:rsidRDefault="00195D33" w:rsidP="00195D33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95D33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практики</w:t>
            </w:r>
          </w:p>
        </w:tc>
        <w:tc>
          <w:tcPr>
            <w:tcW w:w="2404" w:type="dxa"/>
          </w:tcPr>
          <w:p w14:paraId="2784AA7F" w14:textId="77777777" w:rsidR="00195D33" w:rsidRPr="00195D33" w:rsidRDefault="00195D33" w:rsidP="00195D33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95D33">
              <w:rPr>
                <w:rFonts w:ascii="Times New Roman" w:hAnsi="Times New Roman" w:cs="Times New Roman"/>
                <w:b/>
                <w:sz w:val="28"/>
                <w:szCs w:val="28"/>
              </w:rPr>
              <w:t>Ведущий преподаватель</w:t>
            </w:r>
          </w:p>
        </w:tc>
      </w:tr>
      <w:tr w:rsidR="00C25E4E" w:rsidRPr="00195D33" w14:paraId="7C31E7B5" w14:textId="77777777" w:rsidTr="00984E59">
        <w:trPr>
          <w:trHeight w:val="741"/>
        </w:trPr>
        <w:tc>
          <w:tcPr>
            <w:tcW w:w="817" w:type="dxa"/>
          </w:tcPr>
          <w:p w14:paraId="7C94051F" w14:textId="77777777" w:rsidR="00C25E4E" w:rsidRDefault="00C25E4E" w:rsidP="0076674F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  <w:p w14:paraId="55957FFB" w14:textId="77777777" w:rsidR="00C25E4E" w:rsidRPr="00195D33" w:rsidRDefault="00C25E4E" w:rsidP="0076674F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92" w:type="dxa"/>
          </w:tcPr>
          <w:p w14:paraId="635B94A0" w14:textId="77777777" w:rsidR="006D5145" w:rsidRDefault="006D5145" w:rsidP="00512C9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4B61B32A" w14:textId="0DE0158B" w:rsidR="00C25E4E" w:rsidRPr="00195D33" w:rsidRDefault="00C25E4E" w:rsidP="00512C9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2172</w:t>
            </w:r>
            <w:r w:rsidR="00984E59">
              <w:rPr>
                <w:rFonts w:ascii="Times New Roman" w:hAnsi="Times New Roman" w:cs="Times New Roman"/>
                <w:b/>
                <w:sz w:val="28"/>
                <w:szCs w:val="28"/>
              </w:rPr>
              <w:t>/2269</w:t>
            </w:r>
          </w:p>
        </w:tc>
        <w:tc>
          <w:tcPr>
            <w:tcW w:w="3362" w:type="dxa"/>
          </w:tcPr>
          <w:p w14:paraId="7E232174" w14:textId="77777777" w:rsidR="006D5145" w:rsidRDefault="006D5145" w:rsidP="00C25E4E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  <w:p w14:paraId="24C75F1F" w14:textId="15EE3F9C" w:rsidR="00C25E4E" w:rsidRPr="00195D33" w:rsidRDefault="00984E59" w:rsidP="005D4FE6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  <w:r w:rsidR="009C2748">
              <w:rPr>
                <w:rFonts w:ascii="Times New Roman" w:hAnsi="Times New Roman" w:cs="Times New Roman"/>
              </w:rPr>
              <w:t>.0</w:t>
            </w:r>
            <w:r w:rsidR="005D4FE6">
              <w:rPr>
                <w:rFonts w:ascii="Times New Roman" w:hAnsi="Times New Roman" w:cs="Times New Roman"/>
              </w:rPr>
              <w:t>3</w:t>
            </w:r>
            <w:r w:rsidR="009C2748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7</w:t>
            </w:r>
            <w:r w:rsidR="009C2748">
              <w:rPr>
                <w:rFonts w:ascii="Times New Roman" w:hAnsi="Times New Roman" w:cs="Times New Roman"/>
              </w:rPr>
              <w:t xml:space="preserve"> – 2</w:t>
            </w:r>
            <w:r>
              <w:rPr>
                <w:rFonts w:ascii="Times New Roman" w:hAnsi="Times New Roman" w:cs="Times New Roman"/>
              </w:rPr>
              <w:t>4</w:t>
            </w:r>
            <w:r w:rsidR="00C25E4E" w:rsidRPr="00195D33">
              <w:rPr>
                <w:rFonts w:ascii="Times New Roman" w:hAnsi="Times New Roman" w:cs="Times New Roman"/>
              </w:rPr>
              <w:t>.0</w:t>
            </w:r>
            <w:r w:rsidR="005D4FE6">
              <w:rPr>
                <w:rFonts w:ascii="Times New Roman" w:hAnsi="Times New Roman" w:cs="Times New Roman"/>
              </w:rPr>
              <w:t>4</w:t>
            </w:r>
            <w:r w:rsidR="009C2748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7</w:t>
            </w:r>
            <w:r w:rsidR="00C25E4E">
              <w:rPr>
                <w:rFonts w:ascii="Times New Roman" w:hAnsi="Times New Roman" w:cs="Times New Roman"/>
              </w:rPr>
              <w:t xml:space="preserve"> (4</w:t>
            </w:r>
            <w:r w:rsidR="00C25E4E" w:rsidRPr="00195D33">
              <w:rPr>
                <w:rFonts w:ascii="Times New Roman" w:hAnsi="Times New Roman" w:cs="Times New Roman"/>
              </w:rPr>
              <w:t>нед)</w:t>
            </w:r>
          </w:p>
        </w:tc>
        <w:tc>
          <w:tcPr>
            <w:tcW w:w="6292" w:type="dxa"/>
          </w:tcPr>
          <w:p w14:paraId="0F98E508" w14:textId="77777777" w:rsidR="00C25E4E" w:rsidRPr="004754BD" w:rsidRDefault="00C25E4E" w:rsidP="001A1C5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54BD">
              <w:rPr>
                <w:rFonts w:ascii="Times New Roman" w:hAnsi="Times New Roman" w:cs="Times New Roman"/>
                <w:b/>
                <w:sz w:val="20"/>
                <w:szCs w:val="20"/>
              </w:rPr>
              <w:t>У</w:t>
            </w:r>
            <w:r w:rsidR="001A1C5B" w:rsidRPr="004754BD">
              <w:rPr>
                <w:rFonts w:ascii="Times New Roman" w:hAnsi="Times New Roman" w:cs="Times New Roman"/>
                <w:b/>
                <w:sz w:val="20"/>
                <w:szCs w:val="20"/>
              </w:rPr>
              <w:t>П.01</w:t>
            </w:r>
            <w:r w:rsidRPr="004754BD">
              <w:rPr>
                <w:rFonts w:ascii="Times New Roman" w:hAnsi="Times New Roman" w:cs="Times New Roman"/>
                <w:b/>
                <w:sz w:val="20"/>
                <w:szCs w:val="20"/>
              </w:rPr>
              <w:t>.01</w:t>
            </w:r>
            <w:r w:rsidRPr="004754BD">
              <w:rPr>
                <w:rFonts w:ascii="Times New Roman" w:hAnsi="Times New Roman" w:cs="Times New Roman"/>
                <w:sz w:val="20"/>
                <w:szCs w:val="20"/>
              </w:rPr>
              <w:t xml:space="preserve"> Учебная практика</w:t>
            </w:r>
            <w:r w:rsidR="001A1C5B" w:rsidRPr="004754BD">
              <w:rPr>
                <w:rFonts w:ascii="Times New Roman" w:hAnsi="Times New Roman" w:cs="Times New Roman"/>
                <w:sz w:val="20"/>
                <w:szCs w:val="20"/>
              </w:rPr>
              <w:t>. Организация работ по производству продукции животноводства</w:t>
            </w:r>
          </w:p>
        </w:tc>
        <w:tc>
          <w:tcPr>
            <w:tcW w:w="2404" w:type="dxa"/>
          </w:tcPr>
          <w:p w14:paraId="7797234B" w14:textId="1F81CB9A" w:rsidR="00C25E4E" w:rsidRPr="00573FF0" w:rsidRDefault="00984E59" w:rsidP="00195D33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Башкирева Е.С.</w:t>
            </w:r>
          </w:p>
        </w:tc>
      </w:tr>
      <w:tr w:rsidR="00EC0307" w:rsidRPr="00195D33" w14:paraId="31255C32" w14:textId="77777777" w:rsidTr="00984E59">
        <w:trPr>
          <w:trHeight w:val="741"/>
        </w:trPr>
        <w:tc>
          <w:tcPr>
            <w:tcW w:w="817" w:type="dxa"/>
          </w:tcPr>
          <w:p w14:paraId="21930783" w14:textId="77777777" w:rsidR="00EC0307" w:rsidRDefault="009C2748" w:rsidP="0076674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1692" w:type="dxa"/>
          </w:tcPr>
          <w:p w14:paraId="2093F0B4" w14:textId="77777777" w:rsidR="006D5145" w:rsidRDefault="006D5145" w:rsidP="00512C9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6685E123" w14:textId="53C4EFC8" w:rsidR="00EC0307" w:rsidRDefault="00EC0307" w:rsidP="00512C9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2272</w:t>
            </w:r>
            <w:r w:rsidR="00984E59">
              <w:rPr>
                <w:rFonts w:ascii="Times New Roman" w:hAnsi="Times New Roman" w:cs="Times New Roman"/>
                <w:b/>
                <w:sz w:val="28"/>
                <w:szCs w:val="28"/>
              </w:rPr>
              <w:t>/2369</w:t>
            </w:r>
          </w:p>
        </w:tc>
        <w:tc>
          <w:tcPr>
            <w:tcW w:w="3362" w:type="dxa"/>
          </w:tcPr>
          <w:p w14:paraId="391ADAF3" w14:textId="77777777" w:rsidR="006D5145" w:rsidRDefault="006D5145" w:rsidP="00C25E4E">
            <w:pPr>
              <w:jc w:val="center"/>
              <w:rPr>
                <w:rFonts w:ascii="Times New Roman" w:hAnsi="Times New Roman" w:cs="Times New Roman"/>
              </w:rPr>
            </w:pPr>
          </w:p>
          <w:p w14:paraId="564E70F2" w14:textId="4A40F0A1" w:rsidR="00EC0307" w:rsidRDefault="00A54E1B" w:rsidP="00A54E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984E59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.11</w:t>
            </w:r>
            <w:r w:rsidR="005D4FE6">
              <w:rPr>
                <w:rFonts w:ascii="Times New Roman" w:hAnsi="Times New Roman" w:cs="Times New Roman"/>
              </w:rPr>
              <w:t>.202</w:t>
            </w:r>
            <w:r w:rsidR="00984E59">
              <w:rPr>
                <w:rFonts w:ascii="Times New Roman" w:hAnsi="Times New Roman" w:cs="Times New Roman"/>
              </w:rPr>
              <w:t>6</w:t>
            </w:r>
            <w:r w:rsidR="006E56C2">
              <w:rPr>
                <w:rFonts w:ascii="Times New Roman" w:hAnsi="Times New Roman" w:cs="Times New Roman"/>
              </w:rPr>
              <w:t xml:space="preserve"> – </w:t>
            </w:r>
            <w:r w:rsidR="00984E59">
              <w:rPr>
                <w:rFonts w:ascii="Times New Roman" w:hAnsi="Times New Roman" w:cs="Times New Roman"/>
              </w:rPr>
              <w:t>19</w:t>
            </w:r>
            <w:r>
              <w:rPr>
                <w:rFonts w:ascii="Times New Roman" w:hAnsi="Times New Roman" w:cs="Times New Roman"/>
              </w:rPr>
              <w:t>.12</w:t>
            </w:r>
            <w:r w:rsidR="009C2748">
              <w:rPr>
                <w:rFonts w:ascii="Times New Roman" w:hAnsi="Times New Roman" w:cs="Times New Roman"/>
              </w:rPr>
              <w:t>.202</w:t>
            </w:r>
            <w:r w:rsidR="00984E59">
              <w:rPr>
                <w:rFonts w:ascii="Times New Roman" w:hAnsi="Times New Roman" w:cs="Times New Roman"/>
              </w:rPr>
              <w:t>6</w:t>
            </w:r>
            <w:r w:rsidR="006E56C2">
              <w:rPr>
                <w:rFonts w:ascii="Times New Roman" w:hAnsi="Times New Roman" w:cs="Times New Roman"/>
              </w:rPr>
              <w:t xml:space="preserve"> (4</w:t>
            </w:r>
            <w:r w:rsidR="00EC0307">
              <w:rPr>
                <w:rFonts w:ascii="Times New Roman" w:hAnsi="Times New Roman" w:cs="Times New Roman"/>
              </w:rPr>
              <w:t xml:space="preserve"> нед)</w:t>
            </w:r>
          </w:p>
        </w:tc>
        <w:tc>
          <w:tcPr>
            <w:tcW w:w="6292" w:type="dxa"/>
          </w:tcPr>
          <w:p w14:paraId="1A4FD77F" w14:textId="77777777" w:rsidR="00EC0307" w:rsidRPr="004754BD" w:rsidRDefault="001A1C5B" w:rsidP="006E56C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754BD">
              <w:rPr>
                <w:rFonts w:ascii="Times New Roman" w:hAnsi="Times New Roman" w:cs="Times New Roman"/>
                <w:b/>
                <w:sz w:val="20"/>
                <w:szCs w:val="20"/>
              </w:rPr>
              <w:t>УП.03</w:t>
            </w:r>
            <w:r w:rsidR="00EC0307" w:rsidRPr="004754BD">
              <w:rPr>
                <w:rFonts w:ascii="Times New Roman" w:hAnsi="Times New Roman" w:cs="Times New Roman"/>
                <w:b/>
                <w:sz w:val="20"/>
                <w:szCs w:val="20"/>
              </w:rPr>
              <w:t>.01</w:t>
            </w:r>
            <w:r w:rsidR="0038400F" w:rsidRPr="004754B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38400F" w:rsidRPr="004754BD">
              <w:rPr>
                <w:rFonts w:ascii="Times New Roman" w:hAnsi="Times New Roman" w:cs="Times New Roman"/>
                <w:sz w:val="20"/>
                <w:szCs w:val="20"/>
              </w:rPr>
              <w:t>Учебная практика</w:t>
            </w:r>
            <w:r w:rsidRPr="004754BD">
              <w:rPr>
                <w:rFonts w:ascii="Times New Roman" w:hAnsi="Times New Roman" w:cs="Times New Roman"/>
                <w:sz w:val="20"/>
                <w:szCs w:val="20"/>
              </w:rPr>
              <w:t>. Выполнение работ по профессии 11951 Животновод по уходу за рабочим</w:t>
            </w:r>
            <w:r w:rsidR="006E56C2" w:rsidRPr="004754B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4754B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E56C2" w:rsidRPr="004754BD">
              <w:rPr>
                <w:rFonts w:ascii="Times New Roman" w:hAnsi="Times New Roman" w:cs="Times New Roman"/>
                <w:sz w:val="20"/>
                <w:szCs w:val="20"/>
              </w:rPr>
              <w:t>животными</w:t>
            </w:r>
          </w:p>
        </w:tc>
        <w:tc>
          <w:tcPr>
            <w:tcW w:w="2404" w:type="dxa"/>
          </w:tcPr>
          <w:p w14:paraId="040AE5FA" w14:textId="77777777" w:rsidR="00EC0307" w:rsidRDefault="006E56C2" w:rsidP="00195D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Танько Л.Н.</w:t>
            </w:r>
          </w:p>
        </w:tc>
      </w:tr>
      <w:tr w:rsidR="00597E9D" w:rsidRPr="00195D33" w14:paraId="57D44E9B" w14:textId="77777777" w:rsidTr="00984E59">
        <w:trPr>
          <w:trHeight w:val="741"/>
        </w:trPr>
        <w:tc>
          <w:tcPr>
            <w:tcW w:w="817" w:type="dxa"/>
            <w:vMerge w:val="restart"/>
          </w:tcPr>
          <w:p w14:paraId="014EC2BC" w14:textId="77777777" w:rsidR="00597E9D" w:rsidRDefault="00597E9D" w:rsidP="0076674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45914E3C" w14:textId="77777777" w:rsidR="00597E9D" w:rsidRDefault="00597E9D" w:rsidP="0076674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1692" w:type="dxa"/>
            <w:vMerge w:val="restart"/>
          </w:tcPr>
          <w:p w14:paraId="72732684" w14:textId="77777777" w:rsidR="00597E9D" w:rsidRDefault="00597E9D" w:rsidP="00512C9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46998FA3" w14:textId="77777777" w:rsidR="006D5145" w:rsidRDefault="006D5145" w:rsidP="00512C9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0C283975" w14:textId="77777777" w:rsidR="00597E9D" w:rsidRDefault="00597E9D" w:rsidP="00512C9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2372</w:t>
            </w:r>
          </w:p>
        </w:tc>
        <w:tc>
          <w:tcPr>
            <w:tcW w:w="3362" w:type="dxa"/>
          </w:tcPr>
          <w:p w14:paraId="7E30FDCA" w14:textId="77777777" w:rsidR="006D5145" w:rsidRDefault="006D5145" w:rsidP="00C25E4E">
            <w:pPr>
              <w:jc w:val="center"/>
              <w:rPr>
                <w:rFonts w:ascii="Times New Roman" w:hAnsi="Times New Roman" w:cs="Times New Roman"/>
              </w:rPr>
            </w:pPr>
          </w:p>
          <w:p w14:paraId="388528BE" w14:textId="77318E39" w:rsidR="00597E9D" w:rsidRDefault="00984E59" w:rsidP="00A54E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</w:t>
            </w:r>
            <w:r w:rsidR="00597E9D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11</w:t>
            </w:r>
            <w:r w:rsidR="00597E9D">
              <w:rPr>
                <w:rFonts w:ascii="Times New Roman" w:hAnsi="Times New Roman" w:cs="Times New Roman"/>
              </w:rPr>
              <w:t>.202</w:t>
            </w:r>
            <w:r w:rsidR="005D4FE6">
              <w:rPr>
                <w:rFonts w:ascii="Times New Roman" w:hAnsi="Times New Roman" w:cs="Times New Roman"/>
              </w:rPr>
              <w:t>6</w:t>
            </w:r>
            <w:r w:rsidR="002A6187">
              <w:rPr>
                <w:rFonts w:ascii="Times New Roman" w:hAnsi="Times New Roman" w:cs="Times New Roman"/>
              </w:rPr>
              <w:t xml:space="preserve"> – </w:t>
            </w:r>
            <w:r>
              <w:rPr>
                <w:rFonts w:ascii="Times New Roman" w:hAnsi="Times New Roman" w:cs="Times New Roman"/>
              </w:rPr>
              <w:t>14</w:t>
            </w:r>
            <w:r w:rsidR="002A6187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11</w:t>
            </w:r>
            <w:r w:rsidR="00A54E1B">
              <w:rPr>
                <w:rFonts w:ascii="Times New Roman" w:hAnsi="Times New Roman" w:cs="Times New Roman"/>
              </w:rPr>
              <w:t>.2026</w:t>
            </w:r>
            <w:r w:rsidR="00597E9D">
              <w:rPr>
                <w:rFonts w:ascii="Times New Roman" w:hAnsi="Times New Roman" w:cs="Times New Roman"/>
              </w:rPr>
              <w:t xml:space="preserve"> (</w:t>
            </w:r>
            <w:r>
              <w:rPr>
                <w:rFonts w:ascii="Times New Roman" w:hAnsi="Times New Roman" w:cs="Times New Roman"/>
              </w:rPr>
              <w:t>2</w:t>
            </w:r>
            <w:r w:rsidR="00597E9D" w:rsidRPr="009C2748">
              <w:rPr>
                <w:rFonts w:ascii="Times New Roman" w:hAnsi="Times New Roman" w:cs="Times New Roman"/>
              </w:rPr>
              <w:t xml:space="preserve"> нед)</w:t>
            </w:r>
          </w:p>
        </w:tc>
        <w:tc>
          <w:tcPr>
            <w:tcW w:w="6292" w:type="dxa"/>
          </w:tcPr>
          <w:p w14:paraId="6778CC53" w14:textId="0465817A" w:rsidR="00EF65AC" w:rsidRPr="004754BD" w:rsidRDefault="007908F4" w:rsidP="00EF65A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54BD">
              <w:rPr>
                <w:rFonts w:ascii="Times New Roman" w:hAnsi="Times New Roman" w:cs="Times New Roman"/>
                <w:b/>
                <w:sz w:val="20"/>
                <w:szCs w:val="20"/>
              </w:rPr>
              <w:t>УП.02.0</w:t>
            </w:r>
            <w:r w:rsidR="00984E59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Pr="004754B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4754BD">
              <w:rPr>
                <w:rFonts w:ascii="Times New Roman" w:hAnsi="Times New Roman" w:cs="Times New Roman"/>
                <w:sz w:val="20"/>
                <w:szCs w:val="20"/>
              </w:rPr>
              <w:t>Учебная практика</w:t>
            </w:r>
            <w:r w:rsidR="00612731">
              <w:rPr>
                <w:rFonts w:ascii="Times New Roman" w:hAnsi="Times New Roman" w:cs="Times New Roman"/>
                <w:sz w:val="20"/>
                <w:szCs w:val="20"/>
              </w:rPr>
              <w:t>. Организация работы структурного подразделения организации</w:t>
            </w:r>
          </w:p>
        </w:tc>
        <w:tc>
          <w:tcPr>
            <w:tcW w:w="2404" w:type="dxa"/>
          </w:tcPr>
          <w:p w14:paraId="20437B0C" w14:textId="3135C554" w:rsidR="00597E9D" w:rsidRDefault="00A46B16" w:rsidP="00195D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Филиппова Ю.А.</w:t>
            </w:r>
          </w:p>
        </w:tc>
      </w:tr>
      <w:tr w:rsidR="00597E9D" w:rsidRPr="00195D33" w14:paraId="0BC2765C" w14:textId="77777777" w:rsidTr="00984E59">
        <w:trPr>
          <w:trHeight w:val="741"/>
        </w:trPr>
        <w:tc>
          <w:tcPr>
            <w:tcW w:w="817" w:type="dxa"/>
            <w:vMerge/>
          </w:tcPr>
          <w:p w14:paraId="06D86295" w14:textId="77777777" w:rsidR="00597E9D" w:rsidRDefault="00597E9D" w:rsidP="0076674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92" w:type="dxa"/>
            <w:vMerge/>
          </w:tcPr>
          <w:p w14:paraId="364AB28A" w14:textId="77777777" w:rsidR="00597E9D" w:rsidRDefault="00597E9D" w:rsidP="00512C9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362" w:type="dxa"/>
          </w:tcPr>
          <w:p w14:paraId="6AB02BC0" w14:textId="77777777" w:rsidR="006D5145" w:rsidRDefault="006D5145" w:rsidP="00C25E4E">
            <w:pPr>
              <w:jc w:val="center"/>
              <w:rPr>
                <w:rFonts w:ascii="Times New Roman" w:hAnsi="Times New Roman" w:cs="Times New Roman"/>
              </w:rPr>
            </w:pPr>
          </w:p>
          <w:p w14:paraId="038B59DE" w14:textId="38B16356" w:rsidR="00597E9D" w:rsidRDefault="00984E59" w:rsidP="00C25E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  <w:r w:rsidR="00A54E1B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11</w:t>
            </w:r>
            <w:r w:rsidR="00A54E1B">
              <w:rPr>
                <w:rFonts w:ascii="Times New Roman" w:hAnsi="Times New Roman" w:cs="Times New Roman"/>
              </w:rPr>
              <w:t xml:space="preserve">.2026 – </w:t>
            </w:r>
            <w:r>
              <w:rPr>
                <w:rFonts w:ascii="Times New Roman" w:hAnsi="Times New Roman" w:cs="Times New Roman"/>
              </w:rPr>
              <w:t>05</w:t>
            </w:r>
            <w:r w:rsidR="00A54E1B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12</w:t>
            </w:r>
            <w:r w:rsidR="00A54E1B">
              <w:rPr>
                <w:rFonts w:ascii="Times New Roman" w:hAnsi="Times New Roman" w:cs="Times New Roman"/>
              </w:rPr>
              <w:t>.2026</w:t>
            </w:r>
            <w:r w:rsidR="00597E9D">
              <w:rPr>
                <w:rFonts w:ascii="Times New Roman" w:hAnsi="Times New Roman" w:cs="Times New Roman"/>
              </w:rPr>
              <w:t xml:space="preserve"> (</w:t>
            </w:r>
            <w:r>
              <w:rPr>
                <w:rFonts w:ascii="Times New Roman" w:hAnsi="Times New Roman" w:cs="Times New Roman"/>
              </w:rPr>
              <w:t>3</w:t>
            </w:r>
            <w:r w:rsidR="00597E9D" w:rsidRPr="009C2748">
              <w:rPr>
                <w:rFonts w:ascii="Times New Roman" w:hAnsi="Times New Roman" w:cs="Times New Roman"/>
              </w:rPr>
              <w:t xml:space="preserve"> нед)</w:t>
            </w:r>
          </w:p>
        </w:tc>
        <w:tc>
          <w:tcPr>
            <w:tcW w:w="6292" w:type="dxa"/>
          </w:tcPr>
          <w:p w14:paraId="14034975" w14:textId="28CDDCEC" w:rsidR="00597E9D" w:rsidRPr="004754BD" w:rsidRDefault="00984E59" w:rsidP="00EF65A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</w:t>
            </w:r>
            <w:r w:rsidR="007908F4" w:rsidRPr="004754BD">
              <w:rPr>
                <w:rFonts w:ascii="Times New Roman" w:hAnsi="Times New Roman" w:cs="Times New Roman"/>
                <w:b/>
                <w:sz w:val="20"/>
                <w:szCs w:val="20"/>
              </w:rPr>
              <w:t>П.0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7908F4" w:rsidRPr="004754B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.01 </w:t>
            </w:r>
            <w:r w:rsidRPr="00984E59">
              <w:rPr>
                <w:rFonts w:ascii="Times New Roman" w:hAnsi="Times New Roman" w:cs="Times New Roman"/>
                <w:bCs/>
                <w:sz w:val="20"/>
                <w:szCs w:val="20"/>
              </w:rPr>
              <w:t>Производственная</w:t>
            </w:r>
            <w:r w:rsidR="007908F4" w:rsidRPr="00984E59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практика</w:t>
            </w:r>
            <w:r w:rsidR="00612731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  <w:r w:rsidR="007908F4" w:rsidRPr="004754B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12731" w:rsidRPr="004754BD">
              <w:rPr>
                <w:rFonts w:ascii="Times New Roman" w:hAnsi="Times New Roman" w:cs="Times New Roman"/>
                <w:sz w:val="20"/>
                <w:szCs w:val="20"/>
              </w:rPr>
              <w:t>Организация работ по производству продукции животноводства</w:t>
            </w:r>
          </w:p>
        </w:tc>
        <w:tc>
          <w:tcPr>
            <w:tcW w:w="2404" w:type="dxa"/>
          </w:tcPr>
          <w:p w14:paraId="5D25BCA2" w14:textId="6EB3449C" w:rsidR="00597E9D" w:rsidRDefault="00984E59" w:rsidP="00195D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Башкирева Е.С.</w:t>
            </w:r>
          </w:p>
        </w:tc>
      </w:tr>
      <w:tr w:rsidR="00597E9D" w:rsidRPr="00195D33" w14:paraId="568BA638" w14:textId="77777777" w:rsidTr="00984E59">
        <w:trPr>
          <w:trHeight w:val="741"/>
        </w:trPr>
        <w:tc>
          <w:tcPr>
            <w:tcW w:w="817" w:type="dxa"/>
            <w:vMerge/>
          </w:tcPr>
          <w:p w14:paraId="3E43634A" w14:textId="77777777" w:rsidR="00597E9D" w:rsidRDefault="00597E9D" w:rsidP="0076674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92" w:type="dxa"/>
            <w:vMerge/>
          </w:tcPr>
          <w:p w14:paraId="3A44ECBE" w14:textId="77777777" w:rsidR="00597E9D" w:rsidRDefault="00597E9D" w:rsidP="00512C9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362" w:type="dxa"/>
          </w:tcPr>
          <w:p w14:paraId="013B0D38" w14:textId="77777777" w:rsidR="006D5145" w:rsidRDefault="006D5145" w:rsidP="00C25E4E">
            <w:pPr>
              <w:jc w:val="center"/>
              <w:rPr>
                <w:rFonts w:ascii="Times New Roman" w:hAnsi="Times New Roman" w:cs="Times New Roman"/>
              </w:rPr>
            </w:pPr>
          </w:p>
          <w:p w14:paraId="5176C8CD" w14:textId="4D6441C4" w:rsidR="00597E9D" w:rsidRDefault="00984E59" w:rsidP="00C25E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07</w:t>
            </w:r>
            <w:r w:rsidR="00A54E1B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12</w:t>
            </w:r>
            <w:r w:rsidR="00A54E1B">
              <w:rPr>
                <w:rFonts w:ascii="Times New Roman" w:hAnsi="Times New Roman" w:cs="Times New Roman"/>
              </w:rPr>
              <w:t xml:space="preserve">.2026 – </w:t>
            </w:r>
            <w:r>
              <w:rPr>
                <w:rFonts w:ascii="Times New Roman" w:hAnsi="Times New Roman" w:cs="Times New Roman"/>
              </w:rPr>
              <w:t>19</w:t>
            </w:r>
            <w:r w:rsidR="00A54E1B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12</w:t>
            </w:r>
            <w:r w:rsidR="00A54E1B">
              <w:rPr>
                <w:rFonts w:ascii="Times New Roman" w:hAnsi="Times New Roman" w:cs="Times New Roman"/>
              </w:rPr>
              <w:t>.2026</w:t>
            </w:r>
            <w:r w:rsidR="00597E9D">
              <w:rPr>
                <w:rFonts w:ascii="Times New Roman" w:hAnsi="Times New Roman" w:cs="Times New Roman"/>
              </w:rPr>
              <w:t xml:space="preserve"> (2</w:t>
            </w:r>
            <w:r w:rsidR="00597E9D" w:rsidRPr="009C2748">
              <w:rPr>
                <w:rFonts w:ascii="Times New Roman" w:hAnsi="Times New Roman" w:cs="Times New Roman"/>
              </w:rPr>
              <w:t xml:space="preserve"> нед)</w:t>
            </w:r>
          </w:p>
        </w:tc>
        <w:tc>
          <w:tcPr>
            <w:tcW w:w="6292" w:type="dxa"/>
          </w:tcPr>
          <w:p w14:paraId="550247CD" w14:textId="6B842600" w:rsidR="00597E9D" w:rsidRPr="004754BD" w:rsidRDefault="00984E59" w:rsidP="00EF65A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</w:t>
            </w:r>
            <w:r w:rsidR="007908F4" w:rsidRPr="004754BD">
              <w:rPr>
                <w:rFonts w:ascii="Times New Roman" w:hAnsi="Times New Roman" w:cs="Times New Roman"/>
                <w:b/>
                <w:sz w:val="20"/>
                <w:szCs w:val="20"/>
              </w:rPr>
              <w:t>П.0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="007908F4" w:rsidRPr="004754B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.01 </w:t>
            </w:r>
            <w:r w:rsidRPr="00984E59">
              <w:rPr>
                <w:rFonts w:ascii="Times New Roman" w:hAnsi="Times New Roman" w:cs="Times New Roman"/>
                <w:bCs/>
                <w:sz w:val="20"/>
                <w:szCs w:val="20"/>
              </w:rPr>
              <w:t>Производственная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908F4" w:rsidRPr="004754BD">
              <w:rPr>
                <w:rFonts w:ascii="Times New Roman" w:hAnsi="Times New Roman" w:cs="Times New Roman"/>
                <w:sz w:val="20"/>
                <w:szCs w:val="20"/>
              </w:rPr>
              <w:t>практика</w:t>
            </w:r>
            <w:r w:rsidR="00612731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="00612731" w:rsidRPr="00612731">
              <w:rPr>
                <w:rFonts w:ascii="Times New Roman" w:hAnsi="Times New Roman" w:cs="Times New Roman"/>
                <w:sz w:val="20"/>
                <w:szCs w:val="20"/>
              </w:rPr>
              <w:t>Организация работы структурного подразделения организации</w:t>
            </w:r>
          </w:p>
        </w:tc>
        <w:tc>
          <w:tcPr>
            <w:tcW w:w="2404" w:type="dxa"/>
          </w:tcPr>
          <w:p w14:paraId="538954EB" w14:textId="77777777" w:rsidR="00597E9D" w:rsidRDefault="00EF65AC" w:rsidP="00195D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Филиппова Ю.А.</w:t>
            </w:r>
          </w:p>
        </w:tc>
      </w:tr>
      <w:tr w:rsidR="002A6187" w:rsidRPr="00195D33" w14:paraId="5F99D0B3" w14:textId="77777777" w:rsidTr="00984E59">
        <w:trPr>
          <w:trHeight w:val="741"/>
        </w:trPr>
        <w:tc>
          <w:tcPr>
            <w:tcW w:w="817" w:type="dxa"/>
            <w:vMerge w:val="restart"/>
          </w:tcPr>
          <w:p w14:paraId="46748CEF" w14:textId="77777777" w:rsidR="002A6187" w:rsidRDefault="002A6187" w:rsidP="0076674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004F7775" w14:textId="77777777" w:rsidR="002A6187" w:rsidRDefault="002A6187" w:rsidP="0076674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1692" w:type="dxa"/>
            <w:vMerge w:val="restart"/>
          </w:tcPr>
          <w:p w14:paraId="03A673B0" w14:textId="77777777" w:rsidR="002A6187" w:rsidRDefault="002A6187" w:rsidP="00512C9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23B0D28D" w14:textId="77777777" w:rsidR="002A6187" w:rsidRDefault="002A6187" w:rsidP="00512C9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2472</w:t>
            </w:r>
          </w:p>
        </w:tc>
        <w:tc>
          <w:tcPr>
            <w:tcW w:w="3362" w:type="dxa"/>
          </w:tcPr>
          <w:p w14:paraId="518A2221" w14:textId="58AD9FFB" w:rsidR="002A6187" w:rsidRDefault="002A6187" w:rsidP="00A54E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984E59">
              <w:rPr>
                <w:rFonts w:ascii="Times New Roman" w:hAnsi="Times New Roman" w:cs="Times New Roman"/>
              </w:rPr>
              <w:t>9</w:t>
            </w:r>
            <w:r>
              <w:rPr>
                <w:rFonts w:ascii="Times New Roman" w:hAnsi="Times New Roman" w:cs="Times New Roman"/>
              </w:rPr>
              <w:t>.10.202</w:t>
            </w:r>
            <w:r w:rsidR="00984E59"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 xml:space="preserve"> – 0</w:t>
            </w:r>
            <w:r w:rsidR="00984E59"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.11.202</w:t>
            </w:r>
            <w:r w:rsidR="00984E59"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 xml:space="preserve"> (3 нед)</w:t>
            </w:r>
          </w:p>
        </w:tc>
        <w:tc>
          <w:tcPr>
            <w:tcW w:w="6292" w:type="dxa"/>
          </w:tcPr>
          <w:p w14:paraId="3B4C3AC5" w14:textId="22580E0E" w:rsidR="002A6187" w:rsidRPr="004754BD" w:rsidRDefault="002A6187" w:rsidP="00A54E1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754BD">
              <w:rPr>
                <w:rFonts w:ascii="Times New Roman" w:hAnsi="Times New Roman" w:cs="Times New Roman"/>
                <w:b/>
                <w:sz w:val="20"/>
                <w:szCs w:val="20"/>
              </w:rPr>
              <w:t>ПП.01.01</w:t>
            </w:r>
            <w:r w:rsidRPr="004754BD">
              <w:rPr>
                <w:rFonts w:ascii="Times New Roman" w:hAnsi="Times New Roman" w:cs="Times New Roman"/>
                <w:sz w:val="20"/>
                <w:szCs w:val="20"/>
              </w:rPr>
              <w:t xml:space="preserve"> Производственная практика</w:t>
            </w:r>
            <w:r w:rsidR="0061273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4754BD">
              <w:rPr>
                <w:rFonts w:ascii="Times New Roman" w:hAnsi="Times New Roman" w:cs="Times New Roman"/>
                <w:sz w:val="20"/>
                <w:szCs w:val="20"/>
              </w:rPr>
              <w:t xml:space="preserve"> Содержание, кормление и разведение сельскохозяйственных животных</w:t>
            </w:r>
          </w:p>
        </w:tc>
        <w:tc>
          <w:tcPr>
            <w:tcW w:w="2404" w:type="dxa"/>
          </w:tcPr>
          <w:p w14:paraId="76777393" w14:textId="1BDDD922" w:rsidR="002A6187" w:rsidRDefault="00612731" w:rsidP="00195D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Башкирева Е.С.</w:t>
            </w:r>
          </w:p>
        </w:tc>
      </w:tr>
      <w:tr w:rsidR="002A6187" w:rsidRPr="00195D33" w14:paraId="12E86CB1" w14:textId="77777777" w:rsidTr="00984E59">
        <w:trPr>
          <w:trHeight w:val="741"/>
        </w:trPr>
        <w:tc>
          <w:tcPr>
            <w:tcW w:w="817" w:type="dxa"/>
            <w:vMerge/>
          </w:tcPr>
          <w:p w14:paraId="2AE85E70" w14:textId="77777777" w:rsidR="002A6187" w:rsidRDefault="002A6187" w:rsidP="0076674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92" w:type="dxa"/>
            <w:vMerge/>
          </w:tcPr>
          <w:p w14:paraId="2F7BA862" w14:textId="77777777" w:rsidR="002A6187" w:rsidRDefault="002A6187" w:rsidP="00512C9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362" w:type="dxa"/>
          </w:tcPr>
          <w:p w14:paraId="35F78C32" w14:textId="753421AB" w:rsidR="002A6187" w:rsidRDefault="00984E59" w:rsidP="00A54E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</w:t>
            </w:r>
            <w:r w:rsidR="002A6187">
              <w:rPr>
                <w:rFonts w:ascii="Times New Roman" w:hAnsi="Times New Roman" w:cs="Times New Roman"/>
              </w:rPr>
              <w:t>.11.202</w:t>
            </w:r>
            <w:r>
              <w:rPr>
                <w:rFonts w:ascii="Times New Roman" w:hAnsi="Times New Roman" w:cs="Times New Roman"/>
              </w:rPr>
              <w:t>6</w:t>
            </w:r>
            <w:r w:rsidR="002A6187">
              <w:rPr>
                <w:rFonts w:ascii="Times New Roman" w:hAnsi="Times New Roman" w:cs="Times New Roman"/>
              </w:rPr>
              <w:t xml:space="preserve"> – 2</w:t>
            </w:r>
            <w:r>
              <w:rPr>
                <w:rFonts w:ascii="Times New Roman" w:hAnsi="Times New Roman" w:cs="Times New Roman"/>
              </w:rPr>
              <w:t>8</w:t>
            </w:r>
            <w:r w:rsidR="002A6187">
              <w:rPr>
                <w:rFonts w:ascii="Times New Roman" w:hAnsi="Times New Roman" w:cs="Times New Roman"/>
              </w:rPr>
              <w:t>.11.202</w:t>
            </w:r>
            <w:r>
              <w:rPr>
                <w:rFonts w:ascii="Times New Roman" w:hAnsi="Times New Roman" w:cs="Times New Roman"/>
              </w:rPr>
              <w:t>6</w:t>
            </w:r>
            <w:r w:rsidR="002A6187">
              <w:rPr>
                <w:rFonts w:ascii="Times New Roman" w:hAnsi="Times New Roman" w:cs="Times New Roman"/>
              </w:rPr>
              <w:t xml:space="preserve"> (3 нед)</w:t>
            </w:r>
          </w:p>
        </w:tc>
        <w:tc>
          <w:tcPr>
            <w:tcW w:w="6292" w:type="dxa"/>
          </w:tcPr>
          <w:p w14:paraId="74CA36C6" w14:textId="39175FBF" w:rsidR="002A6187" w:rsidRPr="004754BD" w:rsidRDefault="002A6187" w:rsidP="00EF65A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754BD">
              <w:rPr>
                <w:rFonts w:ascii="Times New Roman" w:hAnsi="Times New Roman" w:cs="Times New Roman"/>
                <w:b/>
                <w:sz w:val="20"/>
                <w:szCs w:val="20"/>
              </w:rPr>
              <w:t>ПП.02.01</w:t>
            </w:r>
            <w:r w:rsidRPr="004754BD">
              <w:rPr>
                <w:rFonts w:ascii="Times New Roman" w:hAnsi="Times New Roman" w:cs="Times New Roman"/>
                <w:sz w:val="20"/>
                <w:szCs w:val="20"/>
              </w:rPr>
              <w:t xml:space="preserve"> Производственная практика</w:t>
            </w:r>
            <w:r w:rsidR="00612731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Pr="004754BD">
              <w:rPr>
                <w:rFonts w:ascii="Times New Roman" w:hAnsi="Times New Roman" w:cs="Times New Roman"/>
                <w:sz w:val="20"/>
                <w:szCs w:val="20"/>
              </w:rPr>
              <w:t>Производство и первичная переработка продукции животноводства</w:t>
            </w:r>
          </w:p>
        </w:tc>
        <w:tc>
          <w:tcPr>
            <w:tcW w:w="2404" w:type="dxa"/>
          </w:tcPr>
          <w:p w14:paraId="0CA43741" w14:textId="2D9897A4" w:rsidR="002A6187" w:rsidRDefault="00A46B16" w:rsidP="00195D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6B16">
              <w:rPr>
                <w:rFonts w:ascii="Times New Roman" w:hAnsi="Times New Roman" w:cs="Times New Roman"/>
                <w:sz w:val="24"/>
                <w:szCs w:val="24"/>
              </w:rPr>
              <w:t>Филиппова Ю.А.</w:t>
            </w:r>
          </w:p>
        </w:tc>
      </w:tr>
      <w:tr w:rsidR="002A6187" w:rsidRPr="00195D33" w14:paraId="343D9802" w14:textId="77777777" w:rsidTr="00984E59">
        <w:trPr>
          <w:trHeight w:val="741"/>
        </w:trPr>
        <w:tc>
          <w:tcPr>
            <w:tcW w:w="817" w:type="dxa"/>
            <w:vMerge/>
          </w:tcPr>
          <w:p w14:paraId="799E7EFD" w14:textId="77777777" w:rsidR="002A6187" w:rsidRDefault="002A6187" w:rsidP="0076674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92" w:type="dxa"/>
            <w:vMerge/>
          </w:tcPr>
          <w:p w14:paraId="507AB50F" w14:textId="77777777" w:rsidR="002A6187" w:rsidRDefault="002A6187" w:rsidP="00512C9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362" w:type="dxa"/>
          </w:tcPr>
          <w:p w14:paraId="0E80D1C0" w14:textId="6536628C" w:rsidR="002A6187" w:rsidRDefault="00984E59" w:rsidP="00A54E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  <w:r w:rsidR="002A6187">
              <w:rPr>
                <w:rFonts w:ascii="Times New Roman" w:hAnsi="Times New Roman" w:cs="Times New Roman"/>
              </w:rPr>
              <w:t>.1</w:t>
            </w:r>
            <w:r>
              <w:rPr>
                <w:rFonts w:ascii="Times New Roman" w:hAnsi="Times New Roman" w:cs="Times New Roman"/>
              </w:rPr>
              <w:t>1</w:t>
            </w:r>
            <w:r w:rsidR="002A6187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  <w:r w:rsidR="002A6187">
              <w:rPr>
                <w:rFonts w:ascii="Times New Roman" w:hAnsi="Times New Roman" w:cs="Times New Roman"/>
              </w:rPr>
              <w:t xml:space="preserve"> – 0</w:t>
            </w:r>
            <w:r>
              <w:rPr>
                <w:rFonts w:ascii="Times New Roman" w:hAnsi="Times New Roman" w:cs="Times New Roman"/>
              </w:rPr>
              <w:t>5</w:t>
            </w:r>
            <w:r w:rsidR="002A6187">
              <w:rPr>
                <w:rFonts w:ascii="Times New Roman" w:hAnsi="Times New Roman" w:cs="Times New Roman"/>
              </w:rPr>
              <w:t>.12.202</w:t>
            </w:r>
            <w:r>
              <w:rPr>
                <w:rFonts w:ascii="Times New Roman" w:hAnsi="Times New Roman" w:cs="Times New Roman"/>
              </w:rPr>
              <w:t>6</w:t>
            </w:r>
            <w:r w:rsidR="002A6187">
              <w:rPr>
                <w:rFonts w:ascii="Times New Roman" w:hAnsi="Times New Roman" w:cs="Times New Roman"/>
              </w:rPr>
              <w:t xml:space="preserve"> (1 нед)</w:t>
            </w:r>
          </w:p>
        </w:tc>
        <w:tc>
          <w:tcPr>
            <w:tcW w:w="6292" w:type="dxa"/>
          </w:tcPr>
          <w:p w14:paraId="7EFB694B" w14:textId="7A04121A" w:rsidR="002A6187" w:rsidRPr="004754BD" w:rsidRDefault="002A6187" w:rsidP="00EB1F8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754BD">
              <w:rPr>
                <w:rFonts w:ascii="Times New Roman" w:hAnsi="Times New Roman" w:cs="Times New Roman"/>
                <w:b/>
                <w:sz w:val="20"/>
                <w:szCs w:val="20"/>
              </w:rPr>
              <w:t>ПП.03.01</w:t>
            </w:r>
            <w:r w:rsidRPr="004754BD">
              <w:rPr>
                <w:rFonts w:ascii="Times New Roman" w:hAnsi="Times New Roman" w:cs="Times New Roman"/>
                <w:sz w:val="20"/>
                <w:szCs w:val="20"/>
              </w:rPr>
              <w:t xml:space="preserve"> Производственная практика</w:t>
            </w:r>
            <w:r w:rsidR="00612731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Pr="004754BD">
              <w:rPr>
                <w:rFonts w:ascii="Times New Roman" w:hAnsi="Times New Roman" w:cs="Times New Roman"/>
                <w:sz w:val="20"/>
                <w:szCs w:val="20"/>
              </w:rPr>
              <w:t>Хранение, транспортировка и реализация продукции животноводства</w:t>
            </w:r>
          </w:p>
        </w:tc>
        <w:tc>
          <w:tcPr>
            <w:tcW w:w="2404" w:type="dxa"/>
          </w:tcPr>
          <w:p w14:paraId="0E036B71" w14:textId="2F8AF848" w:rsidR="002A6187" w:rsidRDefault="00A46B16" w:rsidP="00195D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Танько Л.Н.</w:t>
            </w:r>
          </w:p>
        </w:tc>
      </w:tr>
      <w:tr w:rsidR="002A6187" w:rsidRPr="00195D33" w14:paraId="5A868CC4" w14:textId="77777777" w:rsidTr="00984E59">
        <w:trPr>
          <w:trHeight w:val="741"/>
        </w:trPr>
        <w:tc>
          <w:tcPr>
            <w:tcW w:w="817" w:type="dxa"/>
            <w:vMerge/>
          </w:tcPr>
          <w:p w14:paraId="39FD42EB" w14:textId="77777777" w:rsidR="002A6187" w:rsidRDefault="002A6187" w:rsidP="0076674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92" w:type="dxa"/>
            <w:vMerge/>
          </w:tcPr>
          <w:p w14:paraId="43FD0212" w14:textId="77777777" w:rsidR="002A6187" w:rsidRDefault="002A6187" w:rsidP="00512C9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362" w:type="dxa"/>
          </w:tcPr>
          <w:p w14:paraId="5C453811" w14:textId="1B0791A4" w:rsidR="002A6187" w:rsidRDefault="002A6187" w:rsidP="00A54E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="00984E59"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.12.202</w:t>
            </w:r>
            <w:r w:rsidR="00984E59"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 xml:space="preserve"> – 1</w:t>
            </w:r>
            <w:r w:rsidR="00984E59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.12.202</w:t>
            </w:r>
            <w:r w:rsidR="00984E59"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 xml:space="preserve"> (1 нед)</w:t>
            </w:r>
          </w:p>
        </w:tc>
        <w:tc>
          <w:tcPr>
            <w:tcW w:w="6292" w:type="dxa"/>
          </w:tcPr>
          <w:p w14:paraId="6684C19C" w14:textId="6891E679" w:rsidR="002A6187" w:rsidRPr="004754BD" w:rsidRDefault="002A6187" w:rsidP="00EB1F8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754BD">
              <w:rPr>
                <w:rFonts w:ascii="Times New Roman" w:hAnsi="Times New Roman" w:cs="Times New Roman"/>
                <w:b/>
                <w:sz w:val="20"/>
                <w:szCs w:val="20"/>
              </w:rPr>
              <w:t>ПП.04.01</w:t>
            </w:r>
            <w:r w:rsidRPr="004754BD">
              <w:rPr>
                <w:rFonts w:ascii="Times New Roman" w:hAnsi="Times New Roman" w:cs="Times New Roman"/>
                <w:sz w:val="20"/>
                <w:szCs w:val="20"/>
              </w:rPr>
              <w:t xml:space="preserve"> Производственная практика</w:t>
            </w:r>
            <w:r w:rsidR="00612731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Pr="004754BD">
              <w:rPr>
                <w:rFonts w:ascii="Times New Roman" w:hAnsi="Times New Roman" w:cs="Times New Roman"/>
                <w:sz w:val="20"/>
                <w:szCs w:val="20"/>
              </w:rPr>
              <w:t>Управление работами по производству и переработке продукции животноводства</w:t>
            </w:r>
          </w:p>
        </w:tc>
        <w:tc>
          <w:tcPr>
            <w:tcW w:w="2404" w:type="dxa"/>
          </w:tcPr>
          <w:p w14:paraId="0E046AEC" w14:textId="77777777" w:rsidR="002A6187" w:rsidRDefault="002A6187" w:rsidP="00195D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Филиппова Ю.А.</w:t>
            </w:r>
          </w:p>
        </w:tc>
      </w:tr>
      <w:tr w:rsidR="002A6187" w:rsidRPr="00195D33" w14:paraId="07FACB2F" w14:textId="77777777" w:rsidTr="00984E59">
        <w:trPr>
          <w:trHeight w:val="741"/>
        </w:trPr>
        <w:tc>
          <w:tcPr>
            <w:tcW w:w="817" w:type="dxa"/>
            <w:vMerge/>
          </w:tcPr>
          <w:p w14:paraId="76D31B68" w14:textId="77777777" w:rsidR="002A6187" w:rsidRDefault="002A6187" w:rsidP="0076674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92" w:type="dxa"/>
            <w:vMerge/>
          </w:tcPr>
          <w:p w14:paraId="1BCF6DAE" w14:textId="77777777" w:rsidR="002A6187" w:rsidRDefault="002A6187" w:rsidP="00512C9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362" w:type="dxa"/>
          </w:tcPr>
          <w:p w14:paraId="7FAF5A4A" w14:textId="07587217" w:rsidR="002A6187" w:rsidRDefault="00984E59" w:rsidP="00C24A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  <w:r w:rsidR="002A6187">
              <w:rPr>
                <w:rFonts w:ascii="Times New Roman" w:hAnsi="Times New Roman" w:cs="Times New Roman"/>
              </w:rPr>
              <w:t>.04.202</w:t>
            </w:r>
            <w:r>
              <w:rPr>
                <w:rFonts w:ascii="Times New Roman" w:hAnsi="Times New Roman" w:cs="Times New Roman"/>
              </w:rPr>
              <w:t>7</w:t>
            </w:r>
            <w:r w:rsidR="002A6187">
              <w:rPr>
                <w:rFonts w:ascii="Times New Roman" w:hAnsi="Times New Roman" w:cs="Times New Roman"/>
              </w:rPr>
              <w:t xml:space="preserve"> – 1</w:t>
            </w:r>
            <w:r>
              <w:rPr>
                <w:rFonts w:ascii="Times New Roman" w:hAnsi="Times New Roman" w:cs="Times New Roman"/>
              </w:rPr>
              <w:t>5</w:t>
            </w:r>
            <w:r w:rsidR="002A6187">
              <w:rPr>
                <w:rFonts w:ascii="Times New Roman" w:hAnsi="Times New Roman" w:cs="Times New Roman"/>
              </w:rPr>
              <w:t>.05.202</w:t>
            </w:r>
            <w:r>
              <w:rPr>
                <w:rFonts w:ascii="Times New Roman" w:hAnsi="Times New Roman" w:cs="Times New Roman"/>
              </w:rPr>
              <w:t>7</w:t>
            </w:r>
            <w:r w:rsidR="002A6187">
              <w:rPr>
                <w:rFonts w:ascii="Times New Roman" w:hAnsi="Times New Roman" w:cs="Times New Roman"/>
              </w:rPr>
              <w:t xml:space="preserve"> (4</w:t>
            </w:r>
            <w:r w:rsidR="002A6187" w:rsidRPr="009C2748">
              <w:rPr>
                <w:rFonts w:ascii="Times New Roman" w:hAnsi="Times New Roman" w:cs="Times New Roman"/>
              </w:rPr>
              <w:t xml:space="preserve"> нед)</w:t>
            </w:r>
          </w:p>
        </w:tc>
        <w:tc>
          <w:tcPr>
            <w:tcW w:w="6292" w:type="dxa"/>
          </w:tcPr>
          <w:p w14:paraId="0527BDED" w14:textId="77777777" w:rsidR="002A6187" w:rsidRPr="004754BD" w:rsidRDefault="002A6187" w:rsidP="005D09C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Производственная (преддипломная) практика</w:t>
            </w:r>
          </w:p>
        </w:tc>
        <w:tc>
          <w:tcPr>
            <w:tcW w:w="2404" w:type="dxa"/>
          </w:tcPr>
          <w:p w14:paraId="60ADD615" w14:textId="2844B6E6" w:rsidR="002A6187" w:rsidRDefault="00984E59" w:rsidP="00195D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Танько Л.Н.</w:t>
            </w:r>
          </w:p>
        </w:tc>
      </w:tr>
    </w:tbl>
    <w:p w14:paraId="3B517E99" w14:textId="77777777" w:rsidR="00246B56" w:rsidRPr="00050235" w:rsidRDefault="00195D33" w:rsidP="00C22600">
      <w:pPr>
        <w:rPr>
          <w:rFonts w:ascii="Times New Roman" w:hAnsi="Times New Roman" w:cs="Times New Roman"/>
          <w:sz w:val="28"/>
          <w:szCs w:val="28"/>
        </w:rPr>
      </w:pPr>
      <w:r w:rsidRPr="00BC768D">
        <w:rPr>
          <w:rFonts w:ascii="Times New Roman" w:hAnsi="Times New Roman" w:cs="Times New Roman"/>
          <w:sz w:val="28"/>
          <w:szCs w:val="28"/>
        </w:rPr>
        <w:t>Зав.отделением:</w:t>
      </w:r>
      <w:r w:rsidRPr="00BC768D">
        <w:rPr>
          <w:rFonts w:ascii="Times New Roman" w:hAnsi="Times New Roman" w:cs="Times New Roman"/>
          <w:sz w:val="28"/>
          <w:szCs w:val="28"/>
        </w:rPr>
        <w:tab/>
      </w:r>
      <w:r w:rsidRPr="00BC768D">
        <w:rPr>
          <w:rFonts w:ascii="Times New Roman" w:hAnsi="Times New Roman" w:cs="Times New Roman"/>
          <w:sz w:val="28"/>
          <w:szCs w:val="28"/>
        </w:rPr>
        <w:tab/>
      </w:r>
      <w:r w:rsidR="00BC768D">
        <w:rPr>
          <w:rFonts w:ascii="Times New Roman" w:hAnsi="Times New Roman" w:cs="Times New Roman"/>
          <w:sz w:val="28"/>
          <w:szCs w:val="28"/>
        </w:rPr>
        <w:tab/>
      </w:r>
      <w:r w:rsidR="00BC768D">
        <w:rPr>
          <w:rFonts w:ascii="Times New Roman" w:hAnsi="Times New Roman" w:cs="Times New Roman"/>
          <w:sz w:val="28"/>
          <w:szCs w:val="28"/>
        </w:rPr>
        <w:tab/>
      </w:r>
      <w:r w:rsidR="00BC768D">
        <w:rPr>
          <w:rFonts w:ascii="Times New Roman" w:hAnsi="Times New Roman" w:cs="Times New Roman"/>
          <w:sz w:val="28"/>
          <w:szCs w:val="28"/>
        </w:rPr>
        <w:tab/>
      </w:r>
      <w:r w:rsidR="00BC768D">
        <w:rPr>
          <w:rFonts w:ascii="Times New Roman" w:hAnsi="Times New Roman" w:cs="Times New Roman"/>
          <w:sz w:val="28"/>
          <w:szCs w:val="28"/>
        </w:rPr>
        <w:tab/>
      </w:r>
      <w:r w:rsidR="00BC768D">
        <w:rPr>
          <w:rFonts w:ascii="Times New Roman" w:hAnsi="Times New Roman" w:cs="Times New Roman"/>
          <w:sz w:val="28"/>
          <w:szCs w:val="28"/>
        </w:rPr>
        <w:tab/>
      </w:r>
      <w:r w:rsidR="00050235">
        <w:rPr>
          <w:rFonts w:ascii="Times New Roman" w:hAnsi="Times New Roman" w:cs="Times New Roman"/>
          <w:sz w:val="28"/>
          <w:szCs w:val="28"/>
        </w:rPr>
        <w:t>Е.С.Башкирева</w:t>
      </w:r>
    </w:p>
    <w:sectPr w:rsidR="00246B56" w:rsidRPr="00050235" w:rsidSect="00E70FD9">
      <w:pgSz w:w="16838" w:h="11906" w:orient="landscape"/>
      <w:pgMar w:top="567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0799F"/>
    <w:multiLevelType w:val="hybridMultilevel"/>
    <w:tmpl w:val="A01611E6"/>
    <w:lvl w:ilvl="0" w:tplc="D45A1D62">
      <w:start w:val="22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964789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C0FDF"/>
    <w:rsid w:val="000051ED"/>
    <w:rsid w:val="00017A1D"/>
    <w:rsid w:val="00024D17"/>
    <w:rsid w:val="00050235"/>
    <w:rsid w:val="000616DC"/>
    <w:rsid w:val="00063BCD"/>
    <w:rsid w:val="00065C70"/>
    <w:rsid w:val="000B08B0"/>
    <w:rsid w:val="000C5D84"/>
    <w:rsid w:val="000D2DE2"/>
    <w:rsid w:val="000E480F"/>
    <w:rsid w:val="000F11F8"/>
    <w:rsid w:val="001047B3"/>
    <w:rsid w:val="00131507"/>
    <w:rsid w:val="00144D3D"/>
    <w:rsid w:val="00195D33"/>
    <w:rsid w:val="001A1C5B"/>
    <w:rsid w:val="001C06B2"/>
    <w:rsid w:val="001C6214"/>
    <w:rsid w:val="00215CF7"/>
    <w:rsid w:val="0021733C"/>
    <w:rsid w:val="00237C5A"/>
    <w:rsid w:val="00242C9E"/>
    <w:rsid w:val="002449E6"/>
    <w:rsid w:val="00246B56"/>
    <w:rsid w:val="00255E60"/>
    <w:rsid w:val="002A6187"/>
    <w:rsid w:val="002B725C"/>
    <w:rsid w:val="002F3AD0"/>
    <w:rsid w:val="002F792E"/>
    <w:rsid w:val="00332B94"/>
    <w:rsid w:val="0034147F"/>
    <w:rsid w:val="0035639C"/>
    <w:rsid w:val="003769F7"/>
    <w:rsid w:val="00382001"/>
    <w:rsid w:val="0038400F"/>
    <w:rsid w:val="00392CA5"/>
    <w:rsid w:val="003E14CF"/>
    <w:rsid w:val="0040280F"/>
    <w:rsid w:val="0040321A"/>
    <w:rsid w:val="0040330F"/>
    <w:rsid w:val="00405944"/>
    <w:rsid w:val="00460ABC"/>
    <w:rsid w:val="004754BD"/>
    <w:rsid w:val="004B7AF1"/>
    <w:rsid w:val="004D1449"/>
    <w:rsid w:val="00512C96"/>
    <w:rsid w:val="005323E2"/>
    <w:rsid w:val="00532DA4"/>
    <w:rsid w:val="00545768"/>
    <w:rsid w:val="005522F2"/>
    <w:rsid w:val="00573FF0"/>
    <w:rsid w:val="00585BCD"/>
    <w:rsid w:val="00597E9D"/>
    <w:rsid w:val="005D09CB"/>
    <w:rsid w:val="005D4FE6"/>
    <w:rsid w:val="005D7FA0"/>
    <w:rsid w:val="005F3E1A"/>
    <w:rsid w:val="006121DC"/>
    <w:rsid w:val="00612731"/>
    <w:rsid w:val="006149B9"/>
    <w:rsid w:val="006764FE"/>
    <w:rsid w:val="006A4B27"/>
    <w:rsid w:val="006D5145"/>
    <w:rsid w:val="006E56C2"/>
    <w:rsid w:val="00723854"/>
    <w:rsid w:val="00733808"/>
    <w:rsid w:val="0076674F"/>
    <w:rsid w:val="007908F4"/>
    <w:rsid w:val="0079636C"/>
    <w:rsid w:val="007B2790"/>
    <w:rsid w:val="00815236"/>
    <w:rsid w:val="008706D2"/>
    <w:rsid w:val="00872E91"/>
    <w:rsid w:val="00891639"/>
    <w:rsid w:val="008A4228"/>
    <w:rsid w:val="008C4C4F"/>
    <w:rsid w:val="008D6928"/>
    <w:rsid w:val="008E1EB0"/>
    <w:rsid w:val="008E46B5"/>
    <w:rsid w:val="008F4EF2"/>
    <w:rsid w:val="00900208"/>
    <w:rsid w:val="0090299D"/>
    <w:rsid w:val="00933094"/>
    <w:rsid w:val="00984E59"/>
    <w:rsid w:val="009B3A87"/>
    <w:rsid w:val="009C03B8"/>
    <w:rsid w:val="009C2748"/>
    <w:rsid w:val="009E5C87"/>
    <w:rsid w:val="009F1A1A"/>
    <w:rsid w:val="00A1744F"/>
    <w:rsid w:val="00A24230"/>
    <w:rsid w:val="00A32B93"/>
    <w:rsid w:val="00A41C4B"/>
    <w:rsid w:val="00A46B16"/>
    <w:rsid w:val="00A51DFE"/>
    <w:rsid w:val="00A52204"/>
    <w:rsid w:val="00A54E1B"/>
    <w:rsid w:val="00A733C3"/>
    <w:rsid w:val="00A751A6"/>
    <w:rsid w:val="00A87CE0"/>
    <w:rsid w:val="00AB1443"/>
    <w:rsid w:val="00AC731A"/>
    <w:rsid w:val="00AE57EF"/>
    <w:rsid w:val="00B01977"/>
    <w:rsid w:val="00B25A63"/>
    <w:rsid w:val="00B300B6"/>
    <w:rsid w:val="00B35A01"/>
    <w:rsid w:val="00B35DDD"/>
    <w:rsid w:val="00B50886"/>
    <w:rsid w:val="00B73DC7"/>
    <w:rsid w:val="00B85FB3"/>
    <w:rsid w:val="00BC768D"/>
    <w:rsid w:val="00C07189"/>
    <w:rsid w:val="00C11B38"/>
    <w:rsid w:val="00C22600"/>
    <w:rsid w:val="00C24A49"/>
    <w:rsid w:val="00C25E4E"/>
    <w:rsid w:val="00C27D84"/>
    <w:rsid w:val="00C3408E"/>
    <w:rsid w:val="00C541A1"/>
    <w:rsid w:val="00C67DC2"/>
    <w:rsid w:val="00C76830"/>
    <w:rsid w:val="00C83B59"/>
    <w:rsid w:val="00CB2FE1"/>
    <w:rsid w:val="00CD256D"/>
    <w:rsid w:val="00CF524E"/>
    <w:rsid w:val="00D20C1E"/>
    <w:rsid w:val="00D22211"/>
    <w:rsid w:val="00D51F52"/>
    <w:rsid w:val="00DB5367"/>
    <w:rsid w:val="00DC6ADD"/>
    <w:rsid w:val="00DD3861"/>
    <w:rsid w:val="00DE434E"/>
    <w:rsid w:val="00E06F49"/>
    <w:rsid w:val="00E14EF5"/>
    <w:rsid w:val="00E44C1C"/>
    <w:rsid w:val="00E5032E"/>
    <w:rsid w:val="00E562AE"/>
    <w:rsid w:val="00E70FD9"/>
    <w:rsid w:val="00E757BB"/>
    <w:rsid w:val="00E940C9"/>
    <w:rsid w:val="00EB1F80"/>
    <w:rsid w:val="00EB4554"/>
    <w:rsid w:val="00EC0307"/>
    <w:rsid w:val="00EC0FDF"/>
    <w:rsid w:val="00EC76EE"/>
    <w:rsid w:val="00ED4BB4"/>
    <w:rsid w:val="00EF26A6"/>
    <w:rsid w:val="00EF65AC"/>
    <w:rsid w:val="00F151B8"/>
    <w:rsid w:val="00F43E96"/>
    <w:rsid w:val="00F63B32"/>
    <w:rsid w:val="00F973B0"/>
    <w:rsid w:val="00FA58E5"/>
    <w:rsid w:val="00FB10FF"/>
    <w:rsid w:val="00FB4C91"/>
    <w:rsid w:val="00FD7AF1"/>
    <w:rsid w:val="00FE0906"/>
    <w:rsid w:val="00FF0324"/>
    <w:rsid w:val="00FF5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FFDBC9"/>
  <w15:docId w15:val="{742C1B87-CA04-4C92-9BB1-73DCA030BE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E09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C0FD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A522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5220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B35A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494</TotalTime>
  <Pages>1</Pages>
  <Words>253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колледж</Company>
  <LinksUpToDate>false</LinksUpToDate>
  <CharactersWithSpaces>1694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преподаватель</dc:creator>
  <cp:keywords/>
  <dc:description/>
  <cp:lastModifiedBy>Владислав Башкирев</cp:lastModifiedBy>
  <cp:revision>162</cp:revision>
  <cp:lastPrinted>2026-09-04T07:52:00Z</cp:lastPrinted>
  <dcterms:created xsi:type="dcterms:W3CDTF">2016-02-26T05:29:00Z</dcterms:created>
  <dcterms:modified xsi:type="dcterms:W3CDTF">2026-09-04T07:52:00Z</dcterms:modified>
</cp:coreProperties>
</file>